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DA" w:rsidRPr="00DA6BDA" w:rsidRDefault="00DA6BDA" w:rsidP="00DA6BD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 xml:space="preserve"> اعلام زمان و تاریخ </w:t>
      </w:r>
      <w:r w:rsidRPr="00DA6B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ثبت نام حضوری پذیرفته شدگان کارشناسی پیوسته ورودی سال 1399</w:t>
      </w:r>
    </w:p>
    <w:p w:rsidR="00DA6BDA" w:rsidRPr="00DA6BDA" w:rsidRDefault="00DA6BDA" w:rsidP="00DA6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ooltip="اطلاعیه" w:history="1">
        <w:r w:rsidRPr="00DA6BDA">
          <w:rPr>
            <w:rFonts w:ascii="IRANSans" w:eastAsia="Times New Roman" w:hAnsi="IRANSans" w:cs="Times New Roman"/>
            <w:color w:val="007BFF"/>
            <w:sz w:val="18"/>
            <w:szCs w:val="18"/>
            <w:bdr w:val="none" w:sz="0" w:space="0" w:color="auto" w:frame="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مدارک مورد نیاز جهت ثبت نام حضوری پذیرفته شدگان کارشناسی پیوسته ورودی سال 1399" href="https://pra.cfu.ac.ir/cache/56/attach/202011/562928_3924585266_268_188.jpg" title="&quot;اطلاعیه&quot;" style="width:24pt;height:24pt" o:button="t"/>
          </w:pict>
        </w:r>
      </w:hyperlink>
    </w:p>
    <w:p w:rsidR="00DA6BDA" w:rsidRDefault="00DA6BDA" w:rsidP="00DA6BDA">
      <w:pPr>
        <w:bidi/>
        <w:spacing w:after="0" w:line="240" w:lineRule="auto"/>
        <w:ind w:left="-1"/>
        <w:rPr>
          <w:rFonts w:ascii="IRANSans" w:eastAsia="Times New Roman" w:hAnsi="IRANSans" w:cs="Tahoma" w:hint="cs"/>
          <w:b/>
          <w:bCs/>
          <w:color w:val="444444"/>
          <w:szCs w:val="18"/>
          <w:rtl/>
        </w:rPr>
      </w:pPr>
      <w:r w:rsidRPr="00DA6BDA">
        <w:rPr>
          <w:rFonts w:ascii="IRANSans" w:eastAsia="Times New Roman" w:hAnsi="IRANSans" w:cs="Tahoma"/>
          <w:b/>
          <w:bCs/>
          <w:color w:val="444444"/>
          <w:szCs w:val="18"/>
          <w:rtl/>
        </w:rPr>
        <w:t xml:space="preserve">به اطلاع کلیه پذیرفته شدگان آزمون سراسری سال 1399 مقطع کارشناسی پیوسته دانشگاه فرهنگیان (پردیس حضرت رسول اکرم(ص) اهواز و مراکز تابعه می رساند </w:t>
      </w:r>
      <w:r>
        <w:rPr>
          <w:rFonts w:ascii="IRANSans" w:eastAsia="Times New Roman" w:hAnsi="IRANSans" w:cs="Tahoma" w:hint="cs"/>
          <w:b/>
          <w:bCs/>
          <w:color w:val="444444"/>
          <w:szCs w:val="18"/>
          <w:rtl/>
        </w:rPr>
        <w:t xml:space="preserve"> تاریخ و زمان </w:t>
      </w:r>
      <w:r w:rsidRPr="00DA6BDA">
        <w:rPr>
          <w:rFonts w:ascii="IRANSans" w:eastAsia="Times New Roman" w:hAnsi="IRANSans" w:cs="Tahoma"/>
          <w:b/>
          <w:bCs/>
          <w:color w:val="444444"/>
          <w:szCs w:val="18"/>
          <w:rtl/>
        </w:rPr>
        <w:t xml:space="preserve">ثبت نام حضوری پذیرفته شدگان براساس </w:t>
      </w:r>
      <w:r w:rsidRPr="0016027A">
        <w:rPr>
          <w:rFonts w:ascii="IRANSans" w:eastAsia="Times New Roman" w:hAnsi="IRANSans" w:cs="Tahoma"/>
          <w:b/>
          <w:bCs/>
          <w:color w:val="444444"/>
          <w:szCs w:val="18"/>
          <w:u w:val="single"/>
          <w:rtl/>
        </w:rPr>
        <w:t>شهرستان محل سکونت فعلی</w:t>
      </w:r>
      <w:r w:rsidRPr="00DA6BDA">
        <w:rPr>
          <w:rFonts w:ascii="IRANSans" w:eastAsia="Times New Roman" w:hAnsi="IRANSans" w:cs="Tahoma"/>
          <w:b/>
          <w:bCs/>
          <w:color w:val="444444"/>
          <w:szCs w:val="18"/>
          <w:rtl/>
        </w:rPr>
        <w:t xml:space="preserve"> به شرح جدول ذیل اعلام می گردد. ضروری است کلیه مدارک خواسته شده طبق فایل </w:t>
      </w:r>
      <w:r>
        <w:rPr>
          <w:rFonts w:ascii="IRANSans" w:eastAsia="Times New Roman" w:hAnsi="IRANSans" w:cs="Tahoma"/>
          <w:b/>
          <w:bCs/>
          <w:color w:val="444444"/>
          <w:szCs w:val="18"/>
          <w:rtl/>
        </w:rPr>
        <w:t xml:space="preserve">پیوستی را بدون هیچگونه نواقص </w:t>
      </w:r>
      <w:r w:rsidRPr="00DA6BDA">
        <w:rPr>
          <w:rFonts w:ascii="IRANSans" w:eastAsia="Times New Roman" w:hAnsi="IRANSans" w:cs="Tahoma"/>
          <w:b/>
          <w:bCs/>
          <w:color w:val="444444"/>
          <w:szCs w:val="18"/>
          <w:rtl/>
        </w:rPr>
        <w:t>همراه  خود داشته باشید.</w:t>
      </w:r>
      <w:r>
        <w:rPr>
          <w:rFonts w:ascii="IRANSans" w:eastAsia="Times New Roman" w:hAnsi="IRANSans" w:cs="Tahoma" w:hint="cs"/>
          <w:b/>
          <w:bCs/>
          <w:color w:val="444444"/>
          <w:szCs w:val="18"/>
          <w:rtl/>
        </w:rPr>
        <w:t xml:space="preserve"> در صورت نقص هر کدام از مدارک پیوستی ثبت نام انجام نمیگیرد.</w:t>
      </w:r>
    </w:p>
    <w:p w:rsidR="00DA6BDA" w:rsidRDefault="00DA6BDA" w:rsidP="00DA6BDA">
      <w:pPr>
        <w:bidi/>
        <w:spacing w:after="0" w:line="240" w:lineRule="auto"/>
        <w:ind w:left="-1"/>
        <w:rPr>
          <w:rFonts w:ascii="IRANSans" w:eastAsia="Times New Roman" w:hAnsi="IRANSans" w:cs="Tahoma" w:hint="cs"/>
          <w:b/>
          <w:bCs/>
          <w:color w:val="444444"/>
          <w:szCs w:val="18"/>
          <w:rtl/>
        </w:rPr>
      </w:pPr>
    </w:p>
    <w:p w:rsidR="00DA6BDA" w:rsidRPr="00DA6BDA" w:rsidRDefault="00DA6BDA" w:rsidP="00DA6BDA">
      <w:pPr>
        <w:bidi/>
        <w:spacing w:after="0" w:line="240" w:lineRule="auto"/>
        <w:ind w:left="-1"/>
        <w:rPr>
          <w:rFonts w:ascii="IRANSans" w:eastAsia="Times New Roman" w:hAnsi="IRANSans" w:cs="Tahoma"/>
          <w:color w:val="444444"/>
          <w:sz w:val="18"/>
          <w:szCs w:val="18"/>
        </w:rPr>
      </w:pPr>
      <w:r w:rsidRPr="00DA6BDA">
        <w:rPr>
          <w:rFonts w:ascii="IRANSans" w:eastAsia="Times New Roman" w:hAnsi="IRANSans" w:cs="Tahoma"/>
          <w:b/>
          <w:bCs/>
          <w:color w:val="FF0000"/>
          <w:szCs w:val="18"/>
          <w:u w:val="single"/>
          <w:rtl/>
        </w:rPr>
        <w:t>لازم به یادآوری زمان شروع ثبت نام</w:t>
      </w:r>
      <w:r>
        <w:rPr>
          <w:rFonts w:ascii="IRANSans" w:eastAsia="Times New Roman" w:hAnsi="IRANSans" w:cs="Tahoma" w:hint="cs"/>
          <w:b/>
          <w:bCs/>
          <w:color w:val="FF0000"/>
          <w:szCs w:val="18"/>
          <w:u w:val="single"/>
          <w:rtl/>
        </w:rPr>
        <w:t xml:space="preserve"> در مراکز آموزش عالی شیخ مرتضی انصاری دزفول  امام رضا ع اندیمشک و امام جعفر صادق ع بهبهان </w:t>
      </w:r>
      <w:r w:rsidRPr="00DA6BDA">
        <w:rPr>
          <w:rFonts w:ascii="IRANSans" w:eastAsia="Times New Roman" w:hAnsi="IRANSans" w:cs="Tahoma"/>
          <w:b/>
          <w:bCs/>
          <w:color w:val="FF0000"/>
          <w:szCs w:val="18"/>
          <w:u w:val="single"/>
          <w:rtl/>
        </w:rPr>
        <w:t xml:space="preserve"> در اطلاعیه بعدی از طریق همین سایت متعاقبا اعلام می گردد.</w:t>
      </w:r>
    </w:p>
    <w:p w:rsidR="00DA6BDA" w:rsidRDefault="00DA6BDA" w:rsidP="00DA6BDA">
      <w:pPr>
        <w:bidi/>
        <w:spacing w:after="0" w:line="240" w:lineRule="auto"/>
        <w:ind w:left="-1"/>
        <w:rPr>
          <w:rFonts w:ascii="IRANSans" w:eastAsia="Times New Roman" w:hAnsi="IRANSans" w:cs="Tahoma" w:hint="cs"/>
          <w:b/>
          <w:bCs/>
          <w:color w:val="444444"/>
          <w:szCs w:val="18"/>
          <w:rtl/>
        </w:rPr>
      </w:pPr>
    </w:p>
    <w:p w:rsidR="00DA6BDA" w:rsidRDefault="00DA6BDA" w:rsidP="00DA6BDA">
      <w:pPr>
        <w:bidi/>
        <w:spacing w:after="0" w:line="240" w:lineRule="auto"/>
        <w:ind w:left="-1"/>
        <w:rPr>
          <w:rFonts w:ascii="IRANSans" w:eastAsia="Times New Roman" w:hAnsi="IRANSans" w:cs="Tahoma" w:hint="cs"/>
          <w:b/>
          <w:bCs/>
          <w:color w:val="444444"/>
          <w:szCs w:val="18"/>
          <w:rtl/>
        </w:rPr>
      </w:pPr>
    </w:p>
    <w:tbl>
      <w:tblPr>
        <w:tblpPr w:leftFromText="45" w:rightFromText="45" w:vertAnchor="text" w:tblpXSpec="right" w:tblpYSpec="center"/>
        <w:bidiVisual/>
        <w:tblW w:w="9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50"/>
        <w:gridCol w:w="3510"/>
        <w:gridCol w:w="3510"/>
      </w:tblGrid>
      <w:tr w:rsidR="00DA6BDA" w:rsidRPr="00DA6BDA" w:rsidTr="00CE0D77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6BDA" w:rsidRPr="00DA6BDA" w:rsidRDefault="00DA6BDA" w:rsidP="00CE0D77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18"/>
                <w:szCs w:val="18"/>
              </w:rPr>
            </w:pPr>
            <w:r w:rsidRPr="00DA6BDA">
              <w:rPr>
                <w:rFonts w:ascii="IRANSans" w:eastAsia="Times New Roman" w:hAnsi="IRANSans" w:cs="Times New Roman"/>
                <w:b/>
                <w:bCs/>
                <w:szCs w:val="18"/>
                <w:rtl/>
              </w:rPr>
              <w:t>نام پردیس / مرکز آموزش عالی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6027A" w:rsidRPr="0016027A" w:rsidRDefault="00DA6BDA" w:rsidP="00CE0D77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 w:hint="cs"/>
                <w:b/>
                <w:bCs/>
                <w:sz w:val="20"/>
                <w:szCs w:val="20"/>
                <w:rtl/>
              </w:rPr>
            </w:pPr>
            <w:r w:rsidRPr="0016027A">
              <w:rPr>
                <w:rFonts w:ascii="IRANSans" w:eastAsia="Times New Roman" w:hAnsi="IRANSans" w:cs="B Titr"/>
                <w:b/>
                <w:bCs/>
                <w:sz w:val="20"/>
                <w:szCs w:val="20"/>
                <w:rtl/>
              </w:rPr>
              <w:t>نام شهرهای محل سکونت داوطلبان</w:t>
            </w:r>
          </w:p>
          <w:p w:rsidR="00DA6BDA" w:rsidRPr="00DA6BDA" w:rsidRDefault="00DA6BDA" w:rsidP="00CE0D77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0"/>
                <w:szCs w:val="20"/>
              </w:rPr>
            </w:pPr>
            <w:r w:rsidRPr="0016027A">
              <w:rPr>
                <w:rFonts w:ascii="IRANSans" w:eastAsia="Times New Roman" w:hAnsi="IRANSans" w:cs="B Titr"/>
                <w:b/>
                <w:bCs/>
                <w:sz w:val="20"/>
                <w:szCs w:val="20"/>
                <w:rtl/>
              </w:rPr>
              <w:t xml:space="preserve">پذیرفته شده </w:t>
            </w:r>
            <w:r w:rsidR="0016027A" w:rsidRPr="0016027A">
              <w:rPr>
                <w:rFonts w:ascii="IRANSans" w:eastAsia="Times New Roman" w:hAnsi="IRANSans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027A">
              <w:rPr>
                <w:rFonts w:ascii="IRANSans" w:eastAsia="Times New Roman" w:hAnsi="IRANSans" w:cs="B Titr"/>
                <w:b/>
                <w:bCs/>
                <w:sz w:val="20"/>
                <w:szCs w:val="20"/>
                <w:rtl/>
              </w:rPr>
              <w:t>جهت ثبت نام</w:t>
            </w:r>
          </w:p>
        </w:tc>
        <w:tc>
          <w:tcPr>
            <w:tcW w:w="35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BDA" w:rsidRPr="0016027A" w:rsidRDefault="00DA6BDA" w:rsidP="00CE0D77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0"/>
                <w:szCs w:val="20"/>
              </w:rPr>
            </w:pPr>
            <w:r w:rsidRPr="0016027A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تاریخ و روز ثبت نام</w:t>
            </w:r>
          </w:p>
        </w:tc>
      </w:tr>
      <w:tr w:rsidR="00DA6BDA" w:rsidRPr="00DA6BDA" w:rsidTr="00CE0D77">
        <w:trPr>
          <w:trHeight w:val="135"/>
        </w:trPr>
        <w:tc>
          <w:tcPr>
            <w:tcW w:w="2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6BDA" w:rsidRPr="00CE0D77" w:rsidRDefault="00DA6BDA" w:rsidP="00CE0D77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 w:hint="cs"/>
                <w:b/>
                <w:bCs/>
                <w:sz w:val="24"/>
                <w:szCs w:val="20"/>
                <w:rtl/>
              </w:rPr>
            </w:pPr>
            <w:r w:rsidRPr="00CE0D77">
              <w:rPr>
                <w:rFonts w:ascii="IRANSans" w:eastAsia="Times New Roman" w:hAnsi="IRANSans" w:cs="B Titr"/>
                <w:b/>
                <w:bCs/>
                <w:sz w:val="24"/>
                <w:szCs w:val="20"/>
                <w:rtl/>
              </w:rPr>
              <w:t>پردیس حضرت رسول اکرم(ص) اهواز</w:t>
            </w:r>
          </w:p>
          <w:p w:rsidR="00DA6BDA" w:rsidRPr="00CE0D77" w:rsidRDefault="00CE0D77" w:rsidP="00CE0D77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 w:hint="cs"/>
                <w:sz w:val="20"/>
                <w:szCs w:val="20"/>
                <w:rtl/>
              </w:rPr>
            </w:pPr>
            <w:r w:rsidRPr="00CE0D77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 xml:space="preserve">اهواز </w:t>
            </w:r>
            <w:r w:rsidRPr="00CE0D77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CE0D77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 xml:space="preserve"> اتوبان امام علی ع جنب مجتمع نمایشگاههای اتومبیل</w:t>
            </w:r>
          </w:p>
          <w:p w:rsidR="00DA6BDA" w:rsidRPr="00DA6BDA" w:rsidRDefault="00CE0D77" w:rsidP="00CE0D77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</w:rPr>
            </w:pPr>
            <w:r w:rsidRPr="00CE0D77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تلفن: 35560919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6BDA" w:rsidRPr="00DA6BDA" w:rsidRDefault="0016027A" w:rsidP="00CE0D77">
            <w:pPr>
              <w:bidi/>
              <w:spacing w:after="0" w:line="240" w:lineRule="auto"/>
              <w:rPr>
                <w:rFonts w:ascii="IRANSans" w:eastAsia="Times New Roman" w:hAnsi="IRANSans" w:cs="B Titr"/>
                <w:sz w:val="20"/>
                <w:szCs w:val="20"/>
              </w:rPr>
            </w:pPr>
            <w:r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 xml:space="preserve">ساکنین </w:t>
            </w:r>
            <w:r w:rsidR="00DA6BDA" w:rsidRPr="0016027A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شهرستان اهواز  بر اساس حروف اول نام خانوادگی</w:t>
            </w:r>
            <w:r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 xml:space="preserve">  (</w:t>
            </w:r>
            <w:r w:rsidR="00DA6BDA" w:rsidRPr="0016027A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حرف الف</w:t>
            </w:r>
            <w:r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 xml:space="preserve"> </w:t>
            </w:r>
            <w:r w:rsidR="00DA6BDA" w:rsidRPr="0016027A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 xml:space="preserve"> تا حرف  ش</w:t>
            </w:r>
            <w:r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)</w:t>
            </w:r>
          </w:p>
        </w:tc>
        <w:tc>
          <w:tcPr>
            <w:tcW w:w="35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DA6BDA" w:rsidRPr="0016027A" w:rsidRDefault="00DA6BDA" w:rsidP="00CE0D77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0"/>
                <w:szCs w:val="20"/>
              </w:rPr>
            </w:pPr>
            <w:r w:rsidRPr="0016027A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یک شنبه 16/09/99 ساعت 8 صبح الی 12 ظهر</w:t>
            </w:r>
          </w:p>
        </w:tc>
      </w:tr>
      <w:tr w:rsidR="00DA6BDA" w:rsidRPr="00DA6BDA" w:rsidTr="00CE0D77">
        <w:trPr>
          <w:trHeight w:val="150"/>
        </w:trPr>
        <w:tc>
          <w:tcPr>
            <w:tcW w:w="28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6BDA" w:rsidRPr="00DA6BDA" w:rsidRDefault="00DA6BDA" w:rsidP="00CE0D77">
            <w:pPr>
              <w:bidi/>
              <w:spacing w:after="0" w:line="240" w:lineRule="auto"/>
              <w:rPr>
                <w:rFonts w:ascii="IRANSans" w:eastAsia="Times New Roman" w:hAnsi="IRANSans" w:cs="Times New Roman"/>
                <w:b/>
                <w:bCs/>
                <w:szCs w:val="18"/>
                <w:rtl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6BDA" w:rsidRPr="0016027A" w:rsidRDefault="0016027A" w:rsidP="00CE0D77">
            <w:pPr>
              <w:bidi/>
              <w:spacing w:after="0" w:line="240" w:lineRule="auto"/>
              <w:rPr>
                <w:rFonts w:ascii="IRANSans" w:eastAsia="Times New Roman" w:hAnsi="IRANSans" w:cs="B Titr"/>
                <w:sz w:val="20"/>
                <w:szCs w:val="20"/>
              </w:rPr>
            </w:pPr>
            <w:r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 xml:space="preserve">ساکنین </w:t>
            </w:r>
            <w:r w:rsidR="00DA6BDA" w:rsidRPr="0016027A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شهرستان اهواز  بر اساس حروف الفبا نام خانوادگی</w:t>
            </w:r>
            <w:r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(</w:t>
            </w:r>
            <w:r w:rsidR="00DA6BDA" w:rsidRPr="0016027A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 xml:space="preserve"> حرف ص  تا حرف ی</w:t>
            </w:r>
            <w:r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DA6BDA" w:rsidRPr="0016027A" w:rsidRDefault="00DA6BDA" w:rsidP="00CE0D77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0"/>
                <w:szCs w:val="20"/>
              </w:rPr>
            </w:pPr>
            <w:r w:rsidRPr="0016027A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 xml:space="preserve">دو شنبه </w:t>
            </w:r>
            <w:r w:rsidR="0016027A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17</w:t>
            </w:r>
            <w:r w:rsidRPr="0016027A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/09/99 ساعت 8 صبح الی 12 ظهر</w:t>
            </w:r>
          </w:p>
        </w:tc>
      </w:tr>
      <w:tr w:rsidR="00DA6BDA" w:rsidRPr="00DA6BDA" w:rsidTr="00CE0D77">
        <w:trPr>
          <w:trHeight w:val="120"/>
        </w:trPr>
        <w:tc>
          <w:tcPr>
            <w:tcW w:w="28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6BDA" w:rsidRPr="00DA6BDA" w:rsidRDefault="00DA6BDA" w:rsidP="00CE0D77">
            <w:pPr>
              <w:bidi/>
              <w:spacing w:after="0" w:line="240" w:lineRule="auto"/>
              <w:rPr>
                <w:rFonts w:ascii="IRANSans" w:eastAsia="Times New Roman" w:hAnsi="IRANSans" w:cs="Times New Roman"/>
                <w:b/>
                <w:bCs/>
                <w:szCs w:val="18"/>
                <w:rtl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6BDA" w:rsidRPr="0016027A" w:rsidRDefault="0016027A" w:rsidP="00CE0D77">
            <w:pPr>
              <w:bidi/>
              <w:spacing w:after="0" w:line="240" w:lineRule="auto"/>
              <w:rPr>
                <w:rFonts w:ascii="IRANSans" w:eastAsia="Times New Roman" w:hAnsi="IRANSans" w:cs="B Titr"/>
                <w:sz w:val="20"/>
                <w:szCs w:val="20"/>
              </w:rPr>
            </w:pPr>
            <w:r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ساکنین شهرستان کوت عبدالله، کارون، باوی، شیبان ، ملاثانی،آبادان، اروندکنار، خرمشهر و رامشیر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DA6BDA" w:rsidRPr="0016027A" w:rsidRDefault="0016027A" w:rsidP="00CE0D77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0"/>
                <w:szCs w:val="20"/>
              </w:rPr>
            </w:pPr>
            <w:r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سه</w:t>
            </w:r>
            <w:r w:rsidRPr="0016027A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 xml:space="preserve"> شنبه</w:t>
            </w:r>
            <w:r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 xml:space="preserve"> 18</w:t>
            </w:r>
            <w:r w:rsidRPr="0016027A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/09/99 ساعت 8 صبح الی 12 ظهر</w:t>
            </w:r>
          </w:p>
        </w:tc>
      </w:tr>
      <w:tr w:rsidR="00DA6BDA" w:rsidRPr="00DA6BDA" w:rsidTr="00CE0D77">
        <w:trPr>
          <w:trHeight w:val="135"/>
        </w:trPr>
        <w:tc>
          <w:tcPr>
            <w:tcW w:w="28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6BDA" w:rsidRPr="00DA6BDA" w:rsidRDefault="00DA6BDA" w:rsidP="00CE0D77">
            <w:pPr>
              <w:bidi/>
              <w:spacing w:after="0" w:line="240" w:lineRule="auto"/>
              <w:rPr>
                <w:rFonts w:ascii="IRANSans" w:eastAsia="Times New Roman" w:hAnsi="IRANSans" w:cs="Times New Roman"/>
                <w:b/>
                <w:bCs/>
                <w:szCs w:val="18"/>
                <w:rtl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6BDA" w:rsidRPr="0016027A" w:rsidRDefault="0016027A" w:rsidP="00CE0D77">
            <w:pPr>
              <w:bidi/>
              <w:spacing w:after="0" w:line="240" w:lineRule="auto"/>
              <w:rPr>
                <w:rFonts w:ascii="IRANSans" w:eastAsia="Times New Roman" w:hAnsi="IRANSans" w:cs="B Titr"/>
                <w:sz w:val="20"/>
                <w:szCs w:val="20"/>
              </w:rPr>
            </w:pPr>
            <w:r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ساکنین شهرستان دشت آزادگان، سوسنگرد، هویزه و بستان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DA6BDA" w:rsidRPr="0016027A" w:rsidRDefault="0016027A" w:rsidP="00CE0D77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0"/>
                <w:szCs w:val="20"/>
              </w:rPr>
            </w:pPr>
            <w:r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چهار</w:t>
            </w:r>
            <w:r w:rsidRPr="0016027A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 xml:space="preserve"> شنبه</w:t>
            </w:r>
            <w:r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 xml:space="preserve"> 19</w:t>
            </w:r>
            <w:r w:rsidRPr="0016027A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/09/99 ساعت 8 صبح الی 12 ظهر</w:t>
            </w:r>
          </w:p>
        </w:tc>
      </w:tr>
      <w:tr w:rsidR="00DA6BDA" w:rsidRPr="00DA6BDA" w:rsidTr="00CE0D77">
        <w:trPr>
          <w:trHeight w:val="120"/>
        </w:trPr>
        <w:tc>
          <w:tcPr>
            <w:tcW w:w="2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6BDA" w:rsidRPr="00DA6BDA" w:rsidRDefault="00DA6BDA" w:rsidP="00CE0D77">
            <w:pPr>
              <w:bidi/>
              <w:spacing w:after="0" w:line="240" w:lineRule="auto"/>
              <w:rPr>
                <w:rFonts w:ascii="IRANSans" w:eastAsia="Times New Roman" w:hAnsi="IRANSans" w:cs="Times New Roman"/>
                <w:b/>
                <w:bCs/>
                <w:szCs w:val="18"/>
                <w:rtl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6BDA" w:rsidRPr="0016027A" w:rsidRDefault="0016027A" w:rsidP="00CE0D77">
            <w:pPr>
              <w:bidi/>
              <w:spacing w:after="0" w:line="240" w:lineRule="auto"/>
              <w:rPr>
                <w:rFonts w:ascii="IRANSans" w:eastAsia="Times New Roman" w:hAnsi="IRANSans" w:cs="B Titr"/>
                <w:sz w:val="20"/>
                <w:szCs w:val="20"/>
              </w:rPr>
            </w:pPr>
            <w:r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ساکنین شهرستان شادگان ، دارخوین و بندر امام خمینی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DA6BDA" w:rsidRPr="0016027A" w:rsidRDefault="0016027A" w:rsidP="00CE0D77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0"/>
                <w:szCs w:val="20"/>
              </w:rPr>
            </w:pPr>
            <w:r w:rsidRPr="0016027A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شنبه</w:t>
            </w:r>
            <w:r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 xml:space="preserve"> 22</w:t>
            </w:r>
            <w:r w:rsidRPr="0016027A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/09/99 ساعت 8 صبح الی 12 ظهر</w:t>
            </w:r>
          </w:p>
        </w:tc>
      </w:tr>
      <w:tr w:rsidR="00CE0D77" w:rsidRPr="00DA6BDA" w:rsidTr="00CE0D77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6BDA" w:rsidRPr="00DA6BDA" w:rsidRDefault="00CE0D77" w:rsidP="00CE0D77">
            <w:pPr>
              <w:bidi/>
              <w:spacing w:after="0" w:line="240" w:lineRule="auto"/>
              <w:rPr>
                <w:rFonts w:ascii="IRANSans" w:eastAsia="Times New Roman" w:hAnsi="IRANSans" w:cs="Times New Roman"/>
                <w:sz w:val="18"/>
                <w:szCs w:val="18"/>
              </w:rPr>
            </w:pPr>
            <w:r w:rsidRPr="00DA6BDA">
              <w:rPr>
                <w:rFonts w:ascii="IRANSans" w:eastAsia="Times New Roman" w:hAnsi="IRANSans" w:cs="Times New Roman"/>
                <w:b/>
                <w:bCs/>
                <w:szCs w:val="18"/>
                <w:rtl/>
              </w:rPr>
              <w:t>مرکز آموزش عالی شیخ مرتضی انصاری دزفول</w:t>
            </w:r>
          </w:p>
        </w:tc>
        <w:tc>
          <w:tcPr>
            <w:tcW w:w="35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E0D77" w:rsidRPr="00DA6BDA" w:rsidRDefault="00CE0D77" w:rsidP="00CE0D77">
            <w:pPr>
              <w:bidi/>
              <w:spacing w:after="0" w:line="240" w:lineRule="auto"/>
              <w:rPr>
                <w:rFonts w:ascii="IRANSans" w:eastAsia="Times New Roman" w:hAnsi="IRANSans" w:cs="Times New Roman"/>
                <w:sz w:val="18"/>
                <w:szCs w:val="18"/>
                <w:rtl/>
              </w:rPr>
            </w:pPr>
            <w:r>
              <w:rPr>
                <w:rFonts w:ascii="IRANSans" w:eastAsia="Times New Roman" w:hAnsi="IRANSans" w:cs="Times New Roman" w:hint="cs"/>
                <w:b/>
                <w:bCs/>
                <w:szCs w:val="18"/>
                <w:rtl/>
              </w:rPr>
              <w:t xml:space="preserve">ساکنین شهرهای </w:t>
            </w:r>
            <w:r w:rsidRPr="00DA6BDA">
              <w:rPr>
                <w:rFonts w:ascii="IRANSans" w:eastAsia="Times New Roman" w:hAnsi="IRANSans" w:cs="Times New Roman"/>
                <w:b/>
                <w:bCs/>
                <w:szCs w:val="18"/>
                <w:rtl/>
              </w:rPr>
              <w:t>دزفول – شوشتر-گتوند- لالی – اندیکا – مسجدسلیمان-</w:t>
            </w:r>
          </w:p>
          <w:p w:rsidR="00DA6BDA" w:rsidRPr="00DA6BDA" w:rsidRDefault="00CE0D77" w:rsidP="00CE0D77">
            <w:pPr>
              <w:bidi/>
              <w:spacing w:after="0" w:line="240" w:lineRule="auto"/>
              <w:rPr>
                <w:rFonts w:ascii="IRANSans" w:eastAsia="Times New Roman" w:hAnsi="IRANSans" w:cs="Times New Roman"/>
                <w:sz w:val="18"/>
                <w:szCs w:val="18"/>
              </w:rPr>
            </w:pPr>
            <w:r w:rsidRPr="00DA6BDA">
              <w:rPr>
                <w:rFonts w:ascii="IRANSans" w:eastAsia="Times New Roman" w:hAnsi="IRANSans" w:cs="Times New Roman"/>
                <w:b/>
                <w:bCs/>
                <w:szCs w:val="18"/>
                <w:rtl/>
              </w:rPr>
              <w:t>جنت مکان- سردشت دزفول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0D77" w:rsidRPr="00CE0D77" w:rsidRDefault="00CE0D77" w:rsidP="00CE0D77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FF0000"/>
                <w:sz w:val="18"/>
                <w:szCs w:val="18"/>
              </w:rPr>
            </w:pPr>
            <w:r w:rsidRPr="00CE0D77">
              <w:rPr>
                <w:rFonts w:ascii="IRANSans" w:eastAsia="Times New Roman" w:hAnsi="IRANSans" w:cs="B Titr" w:hint="cs"/>
                <w:color w:val="FF0000"/>
                <w:sz w:val="18"/>
                <w:szCs w:val="18"/>
                <w:rtl/>
              </w:rPr>
              <w:t>بزودی در اطلاعیه بعدی اعلام می گردد</w:t>
            </w:r>
          </w:p>
        </w:tc>
      </w:tr>
      <w:tr w:rsidR="00CE0D77" w:rsidRPr="00DA6BDA" w:rsidTr="00CE0D77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6BDA" w:rsidRPr="00DA6BDA" w:rsidRDefault="00CE0D77" w:rsidP="00CE0D77">
            <w:pPr>
              <w:bidi/>
              <w:spacing w:after="0" w:line="240" w:lineRule="auto"/>
              <w:rPr>
                <w:rFonts w:ascii="IRANSans" w:eastAsia="Times New Roman" w:hAnsi="IRANSans" w:cs="Times New Roman"/>
                <w:sz w:val="18"/>
                <w:szCs w:val="18"/>
              </w:rPr>
            </w:pPr>
            <w:r w:rsidRPr="00DA6BDA">
              <w:rPr>
                <w:rFonts w:ascii="IRANSans" w:eastAsia="Times New Roman" w:hAnsi="IRANSans" w:cs="Times New Roman"/>
                <w:b/>
                <w:bCs/>
                <w:szCs w:val="18"/>
                <w:rtl/>
              </w:rPr>
              <w:t>مرکز آموزش عالی حضرت امام رضا(ع) اندیمشک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6BDA" w:rsidRPr="00DA6BDA" w:rsidRDefault="00CE0D77" w:rsidP="00CE0D77">
            <w:pPr>
              <w:bidi/>
              <w:spacing w:after="0" w:line="240" w:lineRule="auto"/>
              <w:rPr>
                <w:rFonts w:ascii="IRANSans" w:eastAsia="Times New Roman" w:hAnsi="IRANSans" w:cs="Times New Roman"/>
                <w:sz w:val="18"/>
                <w:szCs w:val="18"/>
              </w:rPr>
            </w:pPr>
            <w:r>
              <w:rPr>
                <w:rFonts w:ascii="IRANSans" w:eastAsia="Times New Roman" w:hAnsi="IRANSans" w:cs="Times New Roman" w:hint="cs"/>
                <w:b/>
                <w:bCs/>
                <w:szCs w:val="18"/>
                <w:rtl/>
              </w:rPr>
              <w:t xml:space="preserve">ساکنین شهرهای </w:t>
            </w:r>
            <w:r w:rsidRPr="00DA6BDA">
              <w:rPr>
                <w:rFonts w:ascii="IRANSans" w:eastAsia="Times New Roman" w:hAnsi="IRANSans" w:cs="Times New Roman"/>
                <w:b/>
                <w:bCs/>
                <w:szCs w:val="18"/>
                <w:rtl/>
              </w:rPr>
              <w:t>اندیمشک – شاوور – شوش – الهایی – الوان- الوارگرمسیری  ساکنین استان های ایلام – لرستان – مرکزی –قم –خراسان شمالی - تهران</w:t>
            </w:r>
          </w:p>
        </w:tc>
        <w:tc>
          <w:tcPr>
            <w:tcW w:w="35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CE0D77" w:rsidRPr="00DA6BDA" w:rsidRDefault="00CE0D77" w:rsidP="00CE0D77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18"/>
                <w:szCs w:val="18"/>
              </w:rPr>
            </w:pPr>
            <w:r w:rsidRPr="00CE0D77">
              <w:rPr>
                <w:rFonts w:ascii="IRANSans" w:eastAsia="Times New Roman" w:hAnsi="IRANSans" w:cs="B Titr" w:hint="cs"/>
                <w:color w:val="FF0000"/>
                <w:sz w:val="18"/>
                <w:szCs w:val="18"/>
                <w:rtl/>
              </w:rPr>
              <w:t>بزودی در اطلاعیه بعدی اعلام می گردد</w:t>
            </w:r>
          </w:p>
        </w:tc>
      </w:tr>
      <w:tr w:rsidR="00CE0D77" w:rsidRPr="00DA6BDA" w:rsidTr="00CE0D77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6BDA" w:rsidRPr="00DA6BDA" w:rsidRDefault="00CE0D77" w:rsidP="00CE0D77">
            <w:pPr>
              <w:bidi/>
              <w:spacing w:after="0" w:line="240" w:lineRule="auto"/>
              <w:rPr>
                <w:rFonts w:ascii="IRANSans" w:eastAsia="Times New Roman" w:hAnsi="IRANSans" w:cs="Times New Roman"/>
                <w:sz w:val="18"/>
                <w:szCs w:val="18"/>
              </w:rPr>
            </w:pPr>
            <w:r w:rsidRPr="00DA6BDA">
              <w:rPr>
                <w:rFonts w:ascii="IRANSans" w:eastAsia="Times New Roman" w:hAnsi="IRANSans" w:cs="Times New Roman"/>
                <w:b/>
                <w:bCs/>
                <w:szCs w:val="18"/>
                <w:rtl/>
              </w:rPr>
              <w:t>مرکز آموزش عالی امام جعفرصادق (ع) بهبهان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6BDA" w:rsidRPr="00DA6BDA" w:rsidRDefault="00CE0D77" w:rsidP="00CE0D77">
            <w:pPr>
              <w:bidi/>
              <w:spacing w:after="0" w:line="240" w:lineRule="auto"/>
              <w:rPr>
                <w:rFonts w:ascii="IRANSans" w:eastAsia="Times New Roman" w:hAnsi="IRANSans" w:cs="Times New Roman"/>
                <w:sz w:val="18"/>
                <w:szCs w:val="18"/>
              </w:rPr>
            </w:pPr>
            <w:r>
              <w:rPr>
                <w:rFonts w:ascii="IRANSans" w:eastAsia="Times New Roman" w:hAnsi="IRANSans" w:cs="Times New Roman" w:hint="cs"/>
                <w:b/>
                <w:bCs/>
                <w:szCs w:val="18"/>
                <w:rtl/>
              </w:rPr>
              <w:t xml:space="preserve">ساکنین شهرهای </w:t>
            </w:r>
            <w:r w:rsidRPr="00DA6BDA">
              <w:rPr>
                <w:rFonts w:ascii="IRANSans" w:eastAsia="Times New Roman" w:hAnsi="IRANSans" w:cs="Times New Roman"/>
                <w:b/>
                <w:bCs/>
                <w:szCs w:val="18"/>
                <w:rtl/>
              </w:rPr>
              <w:t>بهبهان- آغاجاری- امیدیه – ماهشهر- رامهرمز- هفتگل – هندیجان – ایذه- باغملک- دهدز- صیدون – جایزان- ساکنین استان های کهگلویه و بویراحمد-فارس-بوشهر-چهارمحال و بختیاری - اصفهان</w:t>
            </w:r>
          </w:p>
        </w:tc>
        <w:tc>
          <w:tcPr>
            <w:tcW w:w="35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0D77" w:rsidRPr="00DA6BDA" w:rsidRDefault="00CE0D77" w:rsidP="00CE0D77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18"/>
                <w:szCs w:val="18"/>
              </w:rPr>
            </w:pPr>
            <w:r w:rsidRPr="00CE0D77">
              <w:rPr>
                <w:rFonts w:ascii="IRANSans" w:eastAsia="Times New Roman" w:hAnsi="IRANSans" w:cs="B Titr" w:hint="cs"/>
                <w:color w:val="FF0000"/>
                <w:sz w:val="18"/>
                <w:szCs w:val="18"/>
                <w:rtl/>
              </w:rPr>
              <w:t>بزودی در اطلاعیه بعدی اعلام می گردد</w:t>
            </w:r>
          </w:p>
        </w:tc>
      </w:tr>
    </w:tbl>
    <w:p w:rsidR="00000000" w:rsidRDefault="004918E8">
      <w:pPr>
        <w:rPr>
          <w:rFonts w:hint="cs"/>
          <w:rtl/>
        </w:rPr>
      </w:pPr>
    </w:p>
    <w:p w:rsidR="00CE0D77" w:rsidRPr="00CE0D77" w:rsidRDefault="00CE0D77" w:rsidP="00CE0D77">
      <w:pPr>
        <w:jc w:val="right"/>
        <w:rPr>
          <w:rFonts w:cs="B Titr" w:hint="cs"/>
          <w:rtl/>
        </w:rPr>
      </w:pPr>
      <w:r w:rsidRPr="00CE0D77">
        <w:rPr>
          <w:rFonts w:cs="B Titr" w:hint="cs"/>
          <w:rtl/>
        </w:rPr>
        <w:t>ضمنا فایل  مدارک ثبت نامی پیوست می باشد.</w:t>
      </w:r>
    </w:p>
    <w:p w:rsidR="00CE0D77" w:rsidRPr="00CE0D77" w:rsidRDefault="00CE0D77" w:rsidP="00CE0D77">
      <w:pPr>
        <w:jc w:val="right"/>
        <w:rPr>
          <w:rFonts w:cs="B Titr"/>
        </w:rPr>
      </w:pPr>
      <w:r w:rsidRPr="00CE0D77">
        <w:rPr>
          <w:rFonts w:cs="B Titr" w:hint="cs"/>
          <w:rtl/>
        </w:rPr>
        <w:t>بدلیل شرایط خاص بیماری کوئید -19 ماسک و مواد ضدعفونی کننده همراه داشته باشید و به جهت جلوگیری از ازدحام و شلوغی از آوردن هرگونه همراه خود داری فرمائید.</w:t>
      </w:r>
    </w:p>
    <w:sectPr w:rsidR="00CE0D77" w:rsidRPr="00CE0D77" w:rsidSect="00CE0D77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6BDA"/>
    <w:rsid w:val="0016027A"/>
    <w:rsid w:val="004918E8"/>
    <w:rsid w:val="00CE0D77"/>
    <w:rsid w:val="00DA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6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B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A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6B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.cfu.ac.ir/cache/56/attach/202011/562928_3924585266_268_188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hedari</dc:creator>
  <cp:lastModifiedBy>hedari</cp:lastModifiedBy>
  <cp:revision>2</cp:revision>
  <cp:lastPrinted>2020-12-05T10:14:00Z</cp:lastPrinted>
  <dcterms:created xsi:type="dcterms:W3CDTF">2020-12-05T10:16:00Z</dcterms:created>
  <dcterms:modified xsi:type="dcterms:W3CDTF">2020-12-05T10:16:00Z</dcterms:modified>
</cp:coreProperties>
</file>